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0F" w:rsidRPr="00714B0F" w:rsidRDefault="00714B0F" w:rsidP="0071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Рабочая программа по образовательной системе «Школа России»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Русский язык  2 класс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(автор </w:t>
      </w:r>
      <w:proofErr w:type="spellStart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Канакина</w:t>
      </w:r>
      <w:proofErr w:type="spellEnd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В.П., 5 часов в неделю, 170 часов).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предмета «Русский язык» для 2 класса разработана на основе требований ФГОС, в соответствии с «Примерными программами»,  Концепция духовно-нравственного развития и воспитания, «Планируемыми результатами начального образования» и авторскими рабочими  программами В. Г. Горецкого, В. А Кирюшкина, А. Ф.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Шанько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«Обучение грамоте» и В. П.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Канакиной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«Русский язык» 2011г. в соответствии с требованиями ФГОС НОО.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места предмета в учебном плане.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На изучение предмета «Русский язык» отводится 5 часов в неделю в соответствии с базисным учебным планом. Общее количество часов – 170 часов.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Целями 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изучения предмета «Русский язык» в начальной школе являются: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Программа определяет ряд практических </w:t>
      </w: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, решение которых обеспечит достижение основных целей изучения предмета: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морфемике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(состав слова), морфологии и синтаксисе;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Общая характеристика курса.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lastRenderedPageBreak/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 ценностных ориентиров  содержания предмета.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·</w:t>
      </w:r>
      <w:r w:rsidRPr="007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формирование основ гражданской идентичности личности 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на базе: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·</w:t>
      </w:r>
      <w:r w:rsidRPr="007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формирование психологических условий развития общения, сотрудничества 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на основе: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lastRenderedPageBreak/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·</w:t>
      </w:r>
      <w:r w:rsidRPr="007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развитие ценностно-смысловой сферы личности 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на основе общечеловеческих принципов нравственности и гуманизма: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·</w:t>
      </w:r>
      <w:r w:rsidRPr="007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развитие умения учиться 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как первого шага к самообразованию и самовоспитанию, а именно: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·</w:t>
      </w:r>
      <w:r w:rsidRPr="007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развитие самостоятельности, инициативы и ответственности личности 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как условия её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самоактуализации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развитие готовности к самостоятельным поступкам и действиям, ответственности за их результаты;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освоения учебного предмета.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результатов.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Личностные результаты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2. 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3. Формирование уважительного отношения к иному мнению, истории и культуре других народов.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4. Овладение начальными навыками адаптации в динамично изменяющемся и развивающемся мире.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7. Формирование эстетических потребностей, ценностей и чувств.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Метапредметными</w:t>
      </w:r>
      <w:proofErr w:type="spellEnd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результатами 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изучения курса «Русский язык» является формирование универсальных учебных действий (УУД).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  <w:u w:val="single"/>
        </w:rPr>
        <w:t>Регулятивные УУД: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определять и формулировать цель деятельности на уроке с помощью учителя;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проговаривать последовательность действий на уроке;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учиться высказывать своё предположение (версию) на основе работы с материалом учебника;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учиться работать по предложенному учителем плану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Средством формирования регулятивных УУД служит проблемно-диалогическая технология.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Познавательные УУД: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ориентироваться в учебнике (на развороте, в оглавлении, в условных обозначениях); в словаре;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находить ответы на вопросы в тексте, иллюстрациях;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делать выводы в результате совместной работы класса и учителя;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– преобразовывать информацию из одной формы в другую: подробно пересказывать небольшие тексты.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Средством формирования познавательных УУД служат тексты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  <w:u w:val="single"/>
        </w:rPr>
        <w:t>Коммуникативные УУД: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3. Использование знаково-символических средств представления информации.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lastRenderedPageBreak/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12. Овладение базовыми предметными и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межпредметными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понятиями, отражающими существенные связи и отношения между объектами и процессами.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Предметные результаты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морфемике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изучаемого курса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Лексика, фонетика, грамматика, правописание и развитие речи (170ч.).</w:t>
      </w:r>
    </w:p>
    <w:p w:rsidR="00714B0F" w:rsidRPr="00714B0F" w:rsidRDefault="00714B0F" w:rsidP="0071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Наша  речь (4 ч).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Язык и речь, их значение в жизни.  Речь – главный способ общения людей. Язык – средство общения. Диалог и монолог. Воспроизведение и уточнение сведений о видах  речи (слушание, говорение, чтение, письмо, внутренняя речь).  Особенности  устной, письменной и внутренней речи.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Текст (5 ч).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Текст.  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 её в плане.  Красная строка в тексте.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Предложение (12 ч).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Предложение как единица речи.  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 главных и второстепенных членов предложения.  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714B0F" w:rsidRPr="00714B0F" w:rsidRDefault="00714B0F" w:rsidP="0071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Слова, слова, слова…(22 ч).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Слово и его лексическое значение. Общее представление о лексическом значении слова.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lastRenderedPageBreak/>
        <w:t>Слово – общее название многих однородных предметов. Тематические группы слов. Однозначные и многозначные слова. Прямое и переносное значения  слов. Синонимы и антонимы. Наблюдение над употреблением в речи однозначных и многозначных  слов, антонимов, синонимов, выбор нужного и точного слова, соответствующего предмету мысли. Работа со словарями  учебника.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Родственные слова. Однокоренные слова.  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 корня в слове, подборе однокоренных  слов, в наблюдение над единообразным написанием корня в однокоренных словах.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Слово, слог, ударение.  Уточнение представлений  о слове и слоге как минимальной произносительной единице, о слогообразующей роли гласной. Ударение, смыслоразличительная роль ударения. Наблюдение  над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разноместностью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 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Перенос слов. Правила переноса слов с одной строки на другую. Упражнение в переносе слов.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Звуки и буквы (34 ч).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Звуки и буквы. Уточнение представлений о звуках и буквах русского языка. Условное обозначение звуков речи.  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Звуко-буквенный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разбор слов. Алфавит, его значение. Уточнение представлений  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 в словарях, справочниках, энциклопедиях.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Основные признаки гласных звуков?  Их смыслоразличительная роль в слов. Соотношение гласных звуков и букв, обозначающих гласные звуки. Определение роли гласных букв  в слове. Обозначение гласных звуков буквами в ударных и безударных слогах в корне однокоренных слов  и форм одного и того же слова. Особенности проверяемого и проверочного слов. Способы проверки написания гласной  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 и не проверяемой ударением. Общее представление об орфограмме. Работа с орфографическим словарём.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Правописание буквосочетаний с шипящими звуками (29ч).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lastRenderedPageBreak/>
        <w:t>Основные  признаки согласных звуков, их смыслоразличительная роль  в слове. Буквы, обозначающие согласные звуки. Согласный звук  </w:t>
      </w:r>
      <w:r w:rsidRPr="00714B0F">
        <w:rPr>
          <w:rFonts w:ascii="Symbol" w:eastAsia="Times New Roman" w:hAnsi="Symbol" w:cs="Times New Roman"/>
          <w:color w:val="000000"/>
          <w:sz w:val="28"/>
        </w:rPr>
        <w:t>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й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,</w:t>
      </w:r>
      <w:r w:rsidRPr="00714B0F">
        <w:rPr>
          <w:rFonts w:ascii="Symbol" w:eastAsia="Times New Roman" w:hAnsi="Symbol" w:cs="Times New Roman"/>
          <w:color w:val="000000"/>
          <w:sz w:val="28"/>
        </w:rPr>
        <w:t>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 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чк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чн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щн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нч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нщ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, произношение и написание слов с этими буквосочетаниями. Шипящие согласные звуки, обозначение шипящих  звуков буквами. Правописание  слов с сочетаниями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жи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–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ши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ча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–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ща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, чу –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щу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чк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чн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 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 однокоренных слов и форм одного  и того же слова.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Упражнения в правописании слов с изученными орфограммами.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Части речи (47 ч).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Имя существительное как часть речи (ознакомление с лексическим значением имени существительного и  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 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 в речи, в правописании имён существительных с изученными орфограммами.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lastRenderedPageBreak/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 </w:t>
      </w:r>
      <w:r w:rsidRPr="007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не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. Упражнение в распознавании глаголов (их признаков), в правильном употреблении их  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Имя прилагательное как часть речи</w:t>
      </w: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 (ознакомление с лексическим значением имени прилагательного и вопросами, на которые отвечает эта часть речи). Роль  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714B0F" w:rsidRPr="00714B0F" w:rsidRDefault="00714B0F" w:rsidP="0071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Повторение изученного за год (17 ч).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 с непроверяемыми написаниями: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lastRenderedPageBreak/>
        <w:t>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Чистописание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и,ш,И,Ш,п,р,т,г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; 2)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л,м,Л,М,я.Я,А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>; 3)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у,ц,щ,У,Ц,Щ,Ч,ч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; 4)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с,С,е,Е,о,О,а,д,б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; 5)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ь,ы,ъ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и их варианты в соединениях; 6)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н,ю,Н,Ю,к,К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; 7)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В,З,з,Э,э.Ж,ж,Х,х,ф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>; 8) Ф,У,Т,Р,Б,Д.</w:t>
      </w:r>
    </w:p>
    <w:p w:rsidR="00714B0F" w:rsidRPr="00714B0F" w:rsidRDefault="00714B0F" w:rsidP="0071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Упражнения по переводу детей на письмо в тетрадях с разлиновкой в одну линию. Связное, ритмичное письмо слов и предложений.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Примерное тематическое планирование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226644"/>
          <w:sz w:val="28"/>
        </w:rPr>
        <w:t> 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"/>
        <w:gridCol w:w="8873"/>
        <w:gridCol w:w="2345"/>
      </w:tblGrid>
      <w:tr w:rsidR="00714B0F" w:rsidRPr="00714B0F" w:rsidTr="00714B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ac99b1c29c1f1c3f7e7e987e3664d55c35d41140"/>
            <w:bookmarkStart w:id="1" w:name="0"/>
            <w:bookmarkEnd w:id="0"/>
            <w:bookmarkEnd w:id="1"/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разделов и тем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 часов</w:t>
            </w:r>
          </w:p>
        </w:tc>
      </w:tr>
      <w:tr w:rsidR="00714B0F" w:rsidRPr="00714B0F" w:rsidTr="00714B0F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Наша речь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714B0F" w:rsidRPr="00714B0F" w:rsidTr="00714B0F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Текст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714B0F" w:rsidRPr="00714B0F" w:rsidTr="00714B0F">
        <w:trPr>
          <w:trHeight w:val="2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Предложение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</w:tr>
      <w:tr w:rsidR="00714B0F" w:rsidRPr="00714B0F" w:rsidTr="00714B0F">
        <w:trPr>
          <w:trHeight w:val="2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22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22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Слова,слова,слова</w:t>
            </w:r>
            <w:proofErr w:type="spellEnd"/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…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22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</w:tr>
      <w:tr w:rsidR="00714B0F" w:rsidRPr="00714B0F" w:rsidTr="00714B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Звуки и буквы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</w:tr>
      <w:tr w:rsidR="00714B0F" w:rsidRPr="00714B0F" w:rsidTr="00714B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 буквосочетаний с шипящими звуками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</w:tr>
      <w:tr w:rsidR="00714B0F" w:rsidRPr="00714B0F" w:rsidTr="00714B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Части речи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47</w:t>
            </w:r>
          </w:p>
        </w:tc>
      </w:tr>
      <w:tr w:rsidR="00714B0F" w:rsidRPr="00714B0F" w:rsidTr="00714B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</w:tr>
      <w:tr w:rsidR="00714B0F" w:rsidRPr="00714B0F" w:rsidTr="00714B0F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0F" w:rsidRPr="00714B0F" w:rsidRDefault="00714B0F" w:rsidP="00714B0F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170 часов</w:t>
            </w:r>
          </w:p>
        </w:tc>
      </w:tr>
    </w:tbl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Примерный график проведения контрольно-измерительных работ </w:t>
      </w:r>
    </w:p>
    <w:tbl>
      <w:tblPr>
        <w:tblW w:w="1200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4"/>
        <w:gridCol w:w="3096"/>
        <w:gridCol w:w="6820"/>
      </w:tblGrid>
      <w:tr w:rsidR="00714B0F" w:rsidRPr="00714B0F" w:rsidTr="00714B0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380c46f8027e360ae2cde17c5ec8f3e15baa55ac"/>
            <w:bookmarkStart w:id="3" w:name="1"/>
            <w:bookmarkEnd w:id="2"/>
            <w:bookmarkEnd w:id="3"/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Период обучения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часов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Диагностический материал</w:t>
            </w:r>
          </w:p>
        </w:tc>
      </w:tr>
      <w:tr w:rsidR="00714B0F" w:rsidRPr="00714B0F" w:rsidTr="00714B0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 четверть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45 часов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проверочная работа –  1</w:t>
            </w:r>
          </w:p>
          <w:p w:rsidR="00714B0F" w:rsidRPr="00714B0F" w:rsidRDefault="00714B0F" w:rsidP="00714B0F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контрольных списываний – 1</w:t>
            </w:r>
          </w:p>
          <w:p w:rsidR="00714B0F" w:rsidRPr="00714B0F" w:rsidRDefault="00714B0F" w:rsidP="00714B0F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диктантов –  4</w:t>
            </w:r>
          </w:p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диагностических работ - 1</w:t>
            </w:r>
          </w:p>
        </w:tc>
      </w:tr>
      <w:tr w:rsidR="00714B0F" w:rsidRPr="00714B0F" w:rsidTr="00714B0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2 четверть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35 часов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диктантов –3</w:t>
            </w:r>
          </w:p>
        </w:tc>
      </w:tr>
      <w:tr w:rsidR="00714B0F" w:rsidRPr="00714B0F" w:rsidTr="00714B0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 четверть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50 часов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проверочные работы–  3</w:t>
            </w:r>
          </w:p>
          <w:p w:rsidR="00714B0F" w:rsidRPr="00714B0F" w:rsidRDefault="00714B0F" w:rsidP="00714B0F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контрольных списываний – 1</w:t>
            </w:r>
          </w:p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диктантов – 3</w:t>
            </w:r>
          </w:p>
        </w:tc>
      </w:tr>
      <w:tr w:rsidR="00714B0F" w:rsidRPr="00714B0F" w:rsidTr="00714B0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 четверть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40 часов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контрольных списываний – 1</w:t>
            </w:r>
          </w:p>
          <w:p w:rsidR="00714B0F" w:rsidRPr="00714B0F" w:rsidRDefault="00714B0F" w:rsidP="00714B0F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диктантов – 2</w:t>
            </w:r>
          </w:p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проверочных работ – 4</w:t>
            </w:r>
          </w:p>
        </w:tc>
      </w:tr>
      <w:tr w:rsidR="00714B0F" w:rsidRPr="00714B0F" w:rsidTr="00714B0F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170 часов</w:t>
            </w:r>
          </w:p>
          <w:p w:rsidR="00714B0F" w:rsidRPr="00714B0F" w:rsidRDefault="00714B0F" w:rsidP="00714B0F">
            <w:pPr>
              <w:spacing w:after="0" w:line="0" w:lineRule="atLeast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(5 часов в неделю)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контрольных списываний –  3</w:t>
            </w:r>
          </w:p>
          <w:p w:rsidR="00714B0F" w:rsidRPr="00714B0F" w:rsidRDefault="00714B0F" w:rsidP="00714B0F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диктантов –  12</w:t>
            </w:r>
          </w:p>
          <w:p w:rsidR="00714B0F" w:rsidRPr="00714B0F" w:rsidRDefault="00714B0F" w:rsidP="00714B0F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проверочных работ – 8</w:t>
            </w:r>
          </w:p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диагностических работ - 1</w:t>
            </w:r>
          </w:p>
        </w:tc>
      </w:tr>
    </w:tbl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речи</w:t>
      </w:r>
    </w:p>
    <w:tbl>
      <w:tblPr>
        <w:tblW w:w="1200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7"/>
        <w:gridCol w:w="5683"/>
      </w:tblGrid>
      <w:tr w:rsidR="00714B0F" w:rsidRPr="00714B0F" w:rsidTr="00714B0F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d0230f89c01847b6e9bc78eb2b1926e577b76e9a"/>
            <w:bookmarkStart w:id="5" w:name="2"/>
            <w:bookmarkEnd w:id="4"/>
            <w:bookmarkEnd w:id="5"/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1 четверть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сочинений - 2</w:t>
            </w:r>
          </w:p>
        </w:tc>
      </w:tr>
      <w:tr w:rsidR="00714B0F" w:rsidRPr="00714B0F" w:rsidTr="00714B0F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2 четверть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изложений - 1</w:t>
            </w:r>
          </w:p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сочинений - 1</w:t>
            </w:r>
          </w:p>
        </w:tc>
      </w:tr>
      <w:tr w:rsidR="00714B0F" w:rsidRPr="00714B0F" w:rsidTr="00714B0F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3 четверть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изложений – 3</w:t>
            </w:r>
          </w:p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сочинение – 1</w:t>
            </w:r>
          </w:p>
        </w:tc>
      </w:tr>
      <w:tr w:rsidR="00714B0F" w:rsidRPr="00714B0F" w:rsidTr="00714B0F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4 четверть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сочинение - 1</w:t>
            </w:r>
          </w:p>
        </w:tc>
      </w:tr>
      <w:tr w:rsidR="00714B0F" w:rsidRPr="00714B0F" w:rsidTr="00714B0F"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0F" w:rsidRPr="00714B0F" w:rsidRDefault="00714B0F" w:rsidP="00714B0F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изложений - 4</w:t>
            </w:r>
          </w:p>
          <w:p w:rsidR="00714B0F" w:rsidRPr="00714B0F" w:rsidRDefault="00714B0F" w:rsidP="00714B0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B0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сочинений - 5</w:t>
            </w:r>
          </w:p>
        </w:tc>
      </w:tr>
    </w:tbl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Проекты.</w:t>
      </w:r>
    </w:p>
    <w:p w:rsidR="00714B0F" w:rsidRPr="00714B0F" w:rsidRDefault="00714B0F" w:rsidP="00714B0F">
      <w:pPr>
        <w:numPr>
          <w:ilvl w:val="0"/>
          <w:numId w:val="3"/>
        </w:numPr>
        <w:shd w:val="clear" w:color="auto" w:fill="FFFFFF"/>
        <w:spacing w:after="0" w:line="240" w:lineRule="auto"/>
        <w:ind w:left="436"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«И в шутку и всерьез».</w:t>
      </w:r>
    </w:p>
    <w:p w:rsidR="00714B0F" w:rsidRPr="00714B0F" w:rsidRDefault="00714B0F" w:rsidP="00714B0F">
      <w:pPr>
        <w:numPr>
          <w:ilvl w:val="0"/>
          <w:numId w:val="3"/>
        </w:numPr>
        <w:shd w:val="clear" w:color="auto" w:fill="FFFFFF"/>
        <w:spacing w:after="0" w:line="240" w:lineRule="auto"/>
        <w:ind w:left="436"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«Пишем письмо».</w:t>
      </w:r>
    </w:p>
    <w:p w:rsidR="00714B0F" w:rsidRPr="00714B0F" w:rsidRDefault="00714B0F" w:rsidP="00714B0F">
      <w:pPr>
        <w:numPr>
          <w:ilvl w:val="0"/>
          <w:numId w:val="3"/>
        </w:numPr>
        <w:shd w:val="clear" w:color="auto" w:fill="FFFFFF"/>
        <w:spacing w:after="0" w:line="240" w:lineRule="auto"/>
        <w:ind w:left="436"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«Рифма».</w:t>
      </w:r>
    </w:p>
    <w:p w:rsidR="00714B0F" w:rsidRPr="00714B0F" w:rsidRDefault="00714B0F" w:rsidP="00714B0F">
      <w:pPr>
        <w:numPr>
          <w:ilvl w:val="0"/>
          <w:numId w:val="3"/>
        </w:numPr>
        <w:shd w:val="clear" w:color="auto" w:fill="FFFFFF"/>
        <w:spacing w:after="0" w:line="240" w:lineRule="auto"/>
        <w:ind w:left="436"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«В словари – за частями речи».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обучения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результате работы по темам «Наша речь»,   «Текст», «Предложение» дети научатся: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lastRenderedPageBreak/>
        <w:t>-сравнивать и различать группы слов, не выражающих законченную мысль (словосочетания), и предложения;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-различать предложения, разные по цели высказывания: повествовательные, вопросительные и побудительные;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-правильно произносить повествовательные и побудительные предложения в зависимости от речевой ситуации (от контекста) и правильно оформлять их на письме;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-правильно произносить и оформлять на письме вопросительные предложения;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-составлять и записывать предложения из данных слов, заменяя при необходимости форму слов;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-составлять и записывать предложения, выбирая для них подходящие по смыслу слова из слов для справок;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-списывать без ошибок небольшие тексты (20-25 слов), состоящие из предложений в 7-9 слов;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-письменно отвечать на вопросы к тексту;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-писать под диктовку;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-записывать по памяти небольшие стихотворные тексты и загадки;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процессе работы по теме «Наша речь», «Текст», «Предложение»  дети учатся: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-составлять предложения, различные по цели высказывания;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-устанавливать, о ком или о чём говорится в предложении и что об этом говорится;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-устанавливать связь слов в предложении по вопросам;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-выписывать из предложений слова, связанные по смыслу и по форме (словосочетания), с вопросами;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-устанавливать соответствие между моделью предложения, данной в форме вопросов, и реальным предложением: </w:t>
      </w:r>
      <w:r w:rsidRPr="00714B0F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Какой? Кто? Что делает? Чем? </w:t>
      </w:r>
      <w:r w:rsidRPr="007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Маленький щенок играет шариком;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-составлять небольшие тексты (6-7 предложений) по иллюстрации или на заданную тему;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-определять тему данного текста, его главную мысль, находить в тексте ключевые слова и выражения;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-записывать текст целиком или выборочно близко к тексту;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lastRenderedPageBreak/>
        <w:t>-работать с деформированным текстом (устанавливать последовательность частей текста и отдельных предложений в нём);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-различать текст-пословицу и текст-загадку;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     -писать изложение небольших повествовательных текстов по совместно составленному плану.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  <w:u w:val="single"/>
        </w:rPr>
        <w:t>Слова, слова, слова… (27 часов)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обучения.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результате работы по теме «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 Слова, слова, слова… </w:t>
      </w: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» дети научатся: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-подбирать группы родственных (однокоренных) слов;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-выделять корень в однокоренных словах;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-различать однокоренные слова и разные формы одного и того же слова;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-распознавать безударные гласные и парные согласные в слове как орфограммы;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-применять правила проверки безударных гласных в корнях слов с сочетаниями </w:t>
      </w:r>
      <w:proofErr w:type="spellStart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жи-ши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процессе работы по теме «Слова, слова, слова» дети учатся: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-различать слова, близкие по смыслу, но не однокоренные;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-распознавать слова, одинаково звучащие, но не однокоренные;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-использовать термины «корень слова», «однокоренные слова», «родственные слова», «разные формы одного и того же слова».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  <w:u w:val="single"/>
        </w:rPr>
        <w:t>Звуки и буквы (34 часа)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обучения.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результате работы по теме «Звуки и буквы» дети научатся: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-слушать, анализировать звучащее слово;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-выделять на слух гласные и согласные звуки в слове;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-подбирать слова с заданными первым и последним звуками;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-выделять (различать) в слове ударные и безударные гласные;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-понимать и объяснять необходимость проверки обозначения на письме: безударных гласных и парных согласных в конце слова;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lastRenderedPageBreak/>
        <w:t>-понимать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-использовать на практике знания о слогообразующей роли гласных; делить слова на слоги и для переноса;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-анализировать слова, в которых гласные буквы Е, Ё, Ю, Я обозначают два звука (в начале и середине слова после гласных и после разделительного мягкого знака); делить такие слова на слоги и для переноса;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-различать и сравнивать слова, в которых буквы Е, Ё, Ю, Я обозначают два звука, и слова, в которых Е, Ё, Ю, Я обозначают мягкость согласных;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-выделять (различать) мягкие и твёрдые согласные звуки в слове;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-обозначать мягкие согласные звуки на письме мягким знаком и буквами Е, Ё, Ю, Я;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процессе работы по теме «Звуки и буквы» дети учатся: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-слушать, слышать, узнавать звучание родного слова (русского языка);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-чётко и правильно произносить согласные звуки и сочетания звуков в слове, слова, фразы;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-соблюдать орфоэпические правила произношения слов;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-использовать полученные знания и практический опыт по данной теме для орфографически-правильного письма.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  <w:u w:val="single"/>
        </w:rPr>
        <w:t>Правописание буквосочетаний с шипящими звуками (29 часов)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обучения.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результате работы по теме «правописание буквосочетаний с шипящими звуками» дети научатся: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-применять правила проверки безударных гласных в корнях слов с сочетаниями </w:t>
      </w:r>
      <w:proofErr w:type="spellStart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жи-ши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-безошибочно писать слова с сочетаниями </w:t>
      </w:r>
      <w:proofErr w:type="spellStart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жи-ши</w:t>
      </w:r>
      <w:proofErr w:type="spellEnd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</w:t>
      </w:r>
      <w:proofErr w:type="spellStart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ча-ща</w:t>
      </w:r>
      <w:proofErr w:type="spellEnd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</w:t>
      </w:r>
      <w:proofErr w:type="spellStart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чу-щу</w:t>
      </w:r>
      <w:proofErr w:type="spellEnd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; </w:t>
      </w:r>
      <w:proofErr w:type="spellStart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чк</w:t>
      </w:r>
      <w:proofErr w:type="spellEnd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</w:t>
      </w:r>
      <w:proofErr w:type="spellStart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чн</w:t>
      </w:r>
      <w:proofErr w:type="spellEnd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</w:t>
      </w:r>
      <w:proofErr w:type="spellStart"/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щн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-различать (сравнивать) мягкий знак как показатель мягкости и разделительный мягкий знак.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процессе работы по теме «Звуки и буквы» дети учатся: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-слушать, слышать, узнавать звучание родного слова (русского языка);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-чётко и правильно произносить согласные звуки и сочетания звуков в слове, слова, фразы;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-соблюдать орфоэпические правила произношения слов;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-использовать полученные знания и практический опыт по данной теме для орфографически-правильного письма.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  <w:u w:val="single"/>
        </w:rPr>
        <w:t>Части речи (47 часов)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обучения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 результате работы по теме «Части речи» дети научатся: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-распознавать, какой частью речи является слово, и характеризовать слово как часть речи;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-использовать термины «имя существительное», «имя прилагательное», «глагол»; различать имена существительные, отвечающие на вопрос кто?, и имена существительные, отвечающие на вопрос что?;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-распознавать имена собственные (имена, фамилии, отчества людей и клички животных, названия городов, рек и т.д.);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-распознавать имена собственные в зависимости от контекста ( </w:t>
      </w: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орёл – Орёл, пушок – Пушок 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и т.д.);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-писать имена собственные по правилам;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-характеризовать прилагательные как слова, которые обозначают признаки предметов и отвечают на вопросы какой? какая? какое? какие?;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-определять признаки одного или многих предметов называет данное имя прилагательное;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-изменять имя прилагательное по числам;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-выделять словосочетания имён существительных с именами прилагательными (без использования термина «словосочетание»);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-характеризовать глаголы как слова, которые обозначают действия предметов и отвечают на вопросы что делать? что сделать?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-устанавливать на практике в контексте (в предложении) связь формы числа глагола и формы числа имени существительного;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lastRenderedPageBreak/>
        <w:t>-определять, действие одного или многих предметов называет данный глагол;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-изменять глаголы по числам;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-писать предлоги отдельно от других слов.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6"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процессе работы по теме «Части речи» дети учатся: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-различать глаголы, отвечающие на вопрос что делать?  и глаголы, отвечающие на вопрос что сделать?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-изменять глаголы по вопросам что сделает? что сделают? что делает? что делают?;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-объяснять в контексте (в предложении) зависимость формы числа глагола от формы числа имени существительного;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-различать оттенки слов, называющих действия предметов, точно выбирать и использовать их в речи (</w:t>
      </w: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идёт, бежит, мчится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-использовать в речи глаголы в переносном значении (дождь </w:t>
      </w: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идёт, льёт, барабанит, шепчет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714B0F" w:rsidRPr="00714B0F" w:rsidRDefault="00714B0F" w:rsidP="00714B0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-понимать значение предлогов в речи.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Материально-техническое обеспечение.</w:t>
      </w:r>
    </w:p>
    <w:p w:rsidR="00714B0F" w:rsidRPr="00714B0F" w:rsidRDefault="00714B0F" w:rsidP="00714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Книгопечатная продукция.</w:t>
      </w:r>
    </w:p>
    <w:p w:rsidR="00714B0F" w:rsidRPr="00714B0F" w:rsidRDefault="00714B0F" w:rsidP="0071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Учебники:</w:t>
      </w:r>
    </w:p>
    <w:p w:rsidR="00714B0F" w:rsidRPr="00714B0F" w:rsidRDefault="00714B0F" w:rsidP="0071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Русский язык.</w:t>
      </w:r>
    </w:p>
    <w:p w:rsidR="00714B0F" w:rsidRPr="00714B0F" w:rsidRDefault="00714B0F" w:rsidP="0071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2.Канакина В. П. , Горецкий В. Г.   </w:t>
      </w: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Русский язык. Учебник. 2 класс.  В 2 ч.  Ч. 1.</w:t>
      </w:r>
    </w:p>
    <w:p w:rsidR="00714B0F" w:rsidRPr="00714B0F" w:rsidRDefault="00714B0F" w:rsidP="0071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>3.Канакина В. П. , Горецкий В. Г.   </w:t>
      </w: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Русский язык. Учебник. 2 класс.  В 2 ч.  Ч. 2.</w:t>
      </w:r>
    </w:p>
    <w:p w:rsidR="00714B0F" w:rsidRPr="00714B0F" w:rsidRDefault="00714B0F" w:rsidP="0071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Рабочие тетради</w:t>
      </w: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Pr="00714B0F">
        <w:rPr>
          <w:rFonts w:ascii="Times New Roman" w:eastAsia="Times New Roman" w:hAnsi="Times New Roman" w:cs="Times New Roman"/>
          <w:color w:val="000000"/>
          <w:sz w:val="28"/>
        </w:rPr>
        <w:t>(Русский язык).</w:t>
      </w:r>
    </w:p>
    <w:p w:rsidR="00714B0F" w:rsidRPr="00714B0F" w:rsidRDefault="00714B0F" w:rsidP="0071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Канакина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В. П.</w:t>
      </w: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Русский язык.  Рабочая тетрадь.  2 класс.  В 2 ч.  Ч. 1.</w:t>
      </w:r>
    </w:p>
    <w:p w:rsidR="00714B0F" w:rsidRPr="00714B0F" w:rsidRDefault="00714B0F" w:rsidP="0071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Канакина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В. П.</w:t>
      </w: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Русский язык.  Рабочая тетрадь.  2 класс.  В 2 ч.  Ч. 2.</w:t>
      </w:r>
    </w:p>
    <w:p w:rsidR="00714B0F" w:rsidRPr="00714B0F" w:rsidRDefault="00714B0F" w:rsidP="0071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B0F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Библиографический список для учителя:</w:t>
      </w:r>
    </w:p>
    <w:p w:rsidR="00714B0F" w:rsidRPr="00714B0F" w:rsidRDefault="00714B0F" w:rsidP="00714B0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Ситникова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Т.Н.,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Яценко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 И. Ф., Васильева Н.Ю.. Поурочные разработки по русскому языку. 2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класс.-М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>.: ВАКО, 2013. – 368с.</w:t>
      </w:r>
    </w:p>
    <w:p w:rsidR="00714B0F" w:rsidRPr="00714B0F" w:rsidRDefault="00714B0F" w:rsidP="00714B0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КИМы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 xml:space="preserve">. Русский язык. 2 класс. Сост. В.А. </w:t>
      </w:r>
      <w:proofErr w:type="spellStart"/>
      <w:r w:rsidRPr="00714B0F">
        <w:rPr>
          <w:rFonts w:ascii="Times New Roman" w:eastAsia="Times New Roman" w:hAnsi="Times New Roman" w:cs="Times New Roman"/>
          <w:color w:val="000000"/>
          <w:sz w:val="28"/>
        </w:rPr>
        <w:t>Синякова-М.:ВАКО</w:t>
      </w:r>
      <w:proofErr w:type="spellEnd"/>
      <w:r w:rsidRPr="00714B0F">
        <w:rPr>
          <w:rFonts w:ascii="Times New Roman" w:eastAsia="Times New Roman" w:hAnsi="Times New Roman" w:cs="Times New Roman"/>
          <w:color w:val="000000"/>
          <w:sz w:val="28"/>
        </w:rPr>
        <w:t>, 2013. -80с</w:t>
      </w:r>
    </w:p>
    <w:p w:rsidR="00714B0F" w:rsidRDefault="00714B0F" w:rsidP="00714B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4B0F" w:rsidRDefault="00714B0F" w:rsidP="0043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00DA" w:rsidRDefault="00E100DA" w:rsidP="00E100DA">
      <w:pPr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100DA" w:rsidRPr="00E100DA" w:rsidRDefault="00E100DA" w:rsidP="00E100D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00D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Критерии оценивания по русскому языку.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Диктант.</w:t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«5» – ставится.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«3» – ставится, если допущено 3 – 5 ошибок, работа написана небрежно.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«2» – ставится, если допущено более 5 орфографических ошибок, работа написана неряшливо.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«1» – ставится, если допущено 8 орфографических ошибок.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Ошибкой в диктанте следует считать:</w:t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нарушение правил орфографии при написании слов;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пропуск и искажение букв в словах;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замену слов;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отсутствие знаков препинания в пределах программы данного класса;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неправильное написание слов, которые не проверяются правилом (списки таких слов даны в программе каждого класса).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 ошибку не считаются:</w:t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ошибки на те разделы орфографии и пунктуации, которые ни в данном классе, ни в предшествующих классах не изучались;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единичный пропуск точки в конце предложения, если первое слово следующего предложения написано с заглавной буквы;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единичный случай замены одного слова без искажения смысла.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 одну ошибку в диктанте считаются: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два исправления;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две пунктуационные ошибки;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повторение ошибок в одном и том же слове, например, в слове «ножи» дважды написано в конце «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Если же подобная ошибка встречается в другом слове, она считается за ошибку.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Негрубыми ошибками считаются следующие:</w:t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повторение одной и той же буквы в слове;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недописанное слово;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перенос слова, одна часть которого написана на одной строке, а вторая опущена;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дважды записанное одно и то же слово в предложении.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Грамматическое задание.</w:t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«2» – ставится, если ученик обнаруживает плохое знание учебного материала, не справляется с большинством грамматических заданий;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«1» – ставится, если ученик не смог правильно выполнить ни одного задания.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Списывание текста.</w:t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«5» - ставится за безошибочное аккуратное выполнение работы;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«4» – ставится, если в работе 1 – 2 орфографические ошибки и 1 исправление (1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.); 1 ошибка и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исправление (2 и 3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«3» – ставится, если в работе допущены 3 орфографические ошибки и 1 исправление (1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ошибки и 1 исправление (2 и 3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«2» – ставится, если в работе допущены 4 орфографические ошибки (1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.); 3 ошибки (2 и 3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«1» – ставится, если в работе допущено более 4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орфогр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ошибок (1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.); более 3 ошибок (2 и 3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Контрольный диктант.</w:t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Объём соответствует количеству слов по нормам чтения (за 1 минуту).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Негрубые ошибки: исключения из правил; повторение одной и той же буквы (букварь);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перенос слов; единичный пропуск буквы на конце слова;.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Однотипные ошибки: первые три однотипные ошибки = 1 ошибке, но каждая следующая подобная считается за отдельную ошибку.</w:t>
      </w:r>
    </w:p>
    <w:p w:rsidR="00E100DA" w:rsidRPr="00E100DA" w:rsidRDefault="00E100DA" w:rsidP="00E10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При трёх поправках оценка снижается на 1 балл.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Оценки за контрольный диктант.</w:t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«5» – не ставится при трёх исправлениях, но при одной негрубой ошибке можно ставить;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«4» – 2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орфограф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2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пунктуац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ошибки или 1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орфограф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3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пунктуац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«3» – 3 – 4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орфограф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4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пунктуац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ошибки, а также при 5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орфограф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ошибках;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«2» - более 5 – 8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орфограф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ошибок;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«1» – более 8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орфограф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ошибок.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Оценки за грамматические задания.</w:t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«5» – всё верно;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«4» – не менее 3/4 верно;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«3» – не менее 1/2 верно;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«2» – не выполнено больше половины общего объёма заданий;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«1» – не выполнено ни одно задание.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Словарный диктант Количество слов</w:t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(оценивается строже контрольного диктанта). для словарного диктанта.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«5» – нет ошибок; 1 класс – 7 – 8 слов;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«4» – 1 – 2 ошибки или 1 исправление; 2 класс – 10 – 12 слов;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«3» – 3 – 4 ошибки (если 15 – 20 слов); 3 класс – 12 – 15 слов;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«2» – 5 – 7 ошибок; 4 класс – до 20 слов.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«1» – более 7 ошибок.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Контрольное списывание.</w:t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«5» – нет ошибок;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«4» – 1 – 2 ошибки или 1 исправление (1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.), 1 ошибка или 1 исправление (2 – 4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«3» – 3 ошибки и 1 исправление (1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.), 2 ошибки и 1 исправление (2 – 4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«2» – 4 ошибки (1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.), 3 ошибки (2 – 4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.);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«1» – более 4 ошибок (1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.), более 3 ошибок (2 – 4 </w:t>
      </w:r>
      <w:proofErr w:type="spellStart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E100D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.).</w:t>
      </w:r>
      <w:r w:rsidRPr="00E10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714B0F" w:rsidRPr="00E100DA" w:rsidRDefault="00714B0F" w:rsidP="0043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4B0F" w:rsidRPr="00E100DA" w:rsidRDefault="00714B0F" w:rsidP="0043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4B0F" w:rsidRDefault="00714B0F" w:rsidP="0043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00DA" w:rsidRDefault="00E100DA" w:rsidP="0043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00DA" w:rsidRDefault="00E100DA" w:rsidP="0043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00DA" w:rsidRDefault="00E100DA" w:rsidP="0043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00DA" w:rsidRDefault="00E100DA" w:rsidP="0043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00DA" w:rsidRDefault="00E100DA" w:rsidP="0043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C68" w:rsidRPr="00434C68" w:rsidRDefault="00434C68" w:rsidP="00434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C6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Календарно-тематическое планирование уроков русского языка во 2 классе на 2015-2016 учебный год.</w:t>
      </w:r>
    </w:p>
    <w:tbl>
      <w:tblPr>
        <w:tblW w:w="14970" w:type="dxa"/>
        <w:tblInd w:w="-310" w:type="dxa"/>
        <w:tblCellMar>
          <w:left w:w="0" w:type="dxa"/>
          <w:right w:w="0" w:type="dxa"/>
        </w:tblCellMar>
        <w:tblLook w:val="04A0"/>
      </w:tblPr>
      <w:tblGrid>
        <w:gridCol w:w="454"/>
        <w:gridCol w:w="90"/>
        <w:gridCol w:w="27"/>
        <w:gridCol w:w="1819"/>
        <w:gridCol w:w="1286"/>
        <w:gridCol w:w="2544"/>
        <w:gridCol w:w="1938"/>
        <w:gridCol w:w="1908"/>
        <w:gridCol w:w="1743"/>
        <w:gridCol w:w="1858"/>
        <w:gridCol w:w="1429"/>
      </w:tblGrid>
      <w:tr w:rsidR="00434C68" w:rsidRPr="00434C68" w:rsidTr="00434C68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d62cb2a37efdace8f67adb11adedbdf616809c21"/>
            <w:bookmarkStart w:id="7" w:name="3"/>
            <w:bookmarkEnd w:id="6"/>
            <w:bookmarkEnd w:id="7"/>
            <w:r w:rsidRPr="0043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Содержание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 тема)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Тип урока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Планируемые результаты (предметные)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Элементы содержания</w:t>
            </w:r>
          </w:p>
        </w:tc>
        <w:tc>
          <w:tcPr>
            <w:tcW w:w="8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Планируемые результаты (личностные и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метапредметные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Дата</w:t>
            </w:r>
          </w:p>
          <w:p w:rsidR="00434C68" w:rsidRPr="00434C68" w:rsidRDefault="00434C68" w:rsidP="00434C68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проведения</w:t>
            </w:r>
          </w:p>
        </w:tc>
      </w:tr>
      <w:tr w:rsidR="00434C68" w:rsidRPr="00434C68" w:rsidTr="00434C68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Личностные УУД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Познавательные УУД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Коммуникативные УУД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Регулятивные УУД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11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Знакомство с учебником.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Какая бывает речь?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Делать выводы о значении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Работать по учебнику, пользуясь условными обозначениями.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договариваться и приходить к общему решению.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Планировать совместно с учителем свои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действия.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можно узнать о человеке по его речи?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Оценивать  поступки с точки зрения общепринятых правил «доброго», «правильного» поведения.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Делать выводы о значении речи в жизни человека.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 и делать выводы.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Обнаруживать и формулировать учебную проблему.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отличить диалог от монолога?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различать монолог от диалога и поймут осознанность их употребления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Оценивать  поступки с точки зрения общепринятых правил «доброго», «правильного» поведения.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Различать диалог и монолог.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rPr>
          <w:trHeight w:val="12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Контрольное списывание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 и систематизируют знания по теме «Наша речь»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Оценивать результаты своей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знания по теме в новых условиях.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Оценивать результаты своей деятельности.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128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текст?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Повторят признаки текста. Научатся определять тему текста.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Различать предложение и группу предложений.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тема и главная мысль текста?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определять тему и главную мысль текста.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тему, главную мысль текста.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приходить к общему решению.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Способность к мобилизации сил и энергии, к волевому усилию, к преодолению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Части текста.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выделять в тексте начало, основную часть и концовку.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Выделять части текста.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Волевая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саморегуляция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. Прогнозирование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 умения самостоятельно работать, оформлять предложение, писать слова с сочетаниями ЖИ – ШИ, ЧА – ЩА, ЧУ – ЩУ.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исправлять ошибки, и разовьют  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предложение?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из слов составить предложение?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предложения, читать их, делать логическое ударение.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Сотрудничество с учителем и сверстниками.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714B0F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из слов составить предложение</w:t>
            </w:r>
            <w:r w:rsidR="00434C68"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 умение грамотно списывать, и каллиграфически писать.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Списывать текст, проговаривать его по слогам.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Принимать и сохранять учебную задачу.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rPr>
          <w:trHeight w:val="5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главные члены предложения?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введения новых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Познакомятся с терминами «главные члены», «основа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предложения»; научатся находить главные члены предложения и его основу.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Установление учащимися связи между целью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Находить основу и второстепенные члены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предложения.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высказывать своё предположение на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основе работы с материалом учебника.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17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второстепенные члены предложения?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13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Подлежащее и сказуемое – главные члены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 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главные члены предложения.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19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понятиями «и распространённое» и «нераспространённое» предложение; научатся находить в предложении подлежащее и сказуемое.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Различать распространённые и нераспространённые предложения.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112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установить связь слов  в предложении?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задавать вопросы к словам в предложении.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Устанавливать связь слов в предложении, ставить вопрос от главного к зависимому.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оформлять свои мысли в устной и письменной форме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проговаривать последовательность действий на уроке.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речи. Обучающее сочинение по картине.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письменно излагать свои мысли.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строить предложения, излагая свои мысли.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определять  и формулировать цель деятельности на уроке.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сочинений.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Научатся выполнять работу над ошибками,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допущенными в сочинении; проверять знания по теме «Предложение».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Осознание роли языка и речи в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Находить, анализировать и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исправлять свои ошибки.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Умение слушать и понимать речь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замечать и правильно записывать слова с орфограммами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классифицировать и исправлять ошибки.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Классифицировать ошибки по орфограммам.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аргументировать своё предположение.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лексическое значение слова?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понятием       « лексическое значение слова».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лексическое значение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лексическое значение слова?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понятием       « лексическое значение слова».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лексическое значение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rPr>
          <w:trHeight w:val="7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однозначные и многозначные слова?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 с понятием «многозначные слова»; развивать речь; пополнять словарный запас учащихся.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Различать однозначные и многозначные слова.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Что такое прямое и переносное значение многозначных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слов?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Познакомятся с понятиями « прямое» и «переносное» значение слова; развивать речь; пополнять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словарный запас учащихся.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Установление учащимися связи между целью учебной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Различать прямое и переносное значение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с достаточной полнотой и точностью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Волевая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саморегуляция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синонимы?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термином «синонимы»;  пополнят словарный запас слов.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Различать оттенки значений синонимов.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работать в паре, группе.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проблему с 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антонимы?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термином «антонимы»;  развивать речь; пополнят словарный запас.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в тексте антонимы. Употреблять их в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оформлять свои мысли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Прогнозирование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в тексте орфограммы и правильно писать слова с ними.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классифицировать и исправлять ошибки.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Классифицировать ошибки по орфограммам.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аргументировать своё предположение.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составлять план и последовательность действий на уроке.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родственные слова?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понятием «родственные слова», с признаками однокоренных слов; видеть и образовывать родственные слова;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корень слова? Что такое однокоренные слова?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 с понятиями «корень», «однокоренные слова»; научатся находить в словах корень, образовывать однокоренные слова;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rPr>
          <w:trHeight w:val="16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Какие бывают слоги?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делить слова на слоги.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Делить слова на слоги.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работать в паре, группе.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определить ударный слог?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ставить ударение.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в словах ударный слог.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Прогнозирование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Обучающее сочинение по серии картинок.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излагать письменную речь.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сочинения по серии картинок.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 знания по теме «Слово».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Оформлять свои мысли письменно.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Как переносить слова с одной строки на другую?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Слов.диктант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правильно переносить слова.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Переносить слова с одной строки  на другую.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 учебного сотрудничества.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переносить слова с одной строки на другую?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правильно переносить слова.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Переносить слова с одной строки  на другую.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 учебного сотрудничества.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Научатся проверять изученными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орфограммами.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Осознание роли языка и речи в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Видеть в словах орфограммы.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слушать и понимать речь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Осознание качества и уровня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усвоения материала – оценка деятельности.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 исправлять ошибки.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Объяснять допущенные ошибки, исправлять 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различать звуки и буквы?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Различать звуки и буквы, записывать транскрипцию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поведением партнера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Прогнозирование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45 46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мы используем алфавит?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Повторят  порядок букв в алфавите, названия букв, записывать слова в алфавитном порядке.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Называть буквы, записывать слова в алфавитном порядке.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Какие слова пишутся с заглавной буквы?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имена собственные с большой буквы.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оформлять свои мысли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Коррекция, оценка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определить гласные звуки?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Видеть гласные звуки в словах, правильно обозначать их буквами.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 писать и оформлять предложения, правильно писать слова со знакомыми орфограммами.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 исправлять ошибки.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Объяснять допущенные ошибки, исправлять 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точно отвечать на вопросы.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Правописание слов с безударным гласным звуком в корне.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находить безударные гласные в корне и проверять безударные гласные в корне;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Постановка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вопроса-инициативное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сотрудничество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точно отвечать на вопросы.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проверять безударные гласные в корне;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речи. Обучающее сочинение.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сочинение, видеть орфограмму в слове, грамотно писать.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видеть орфограммы и грамотно писать слова.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 учебного сотрудничества.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Научиться работать над  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ошибоками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Объяснять допущенные ошибки, исправлять 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 учебного сотрудничества.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определить согласные звуки?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Повторят изученный материал по теме «Согласные звуки».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Различать гласные и согласные звуки.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работать в паре, группе.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63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Согласный звук [Й] и буква И краткое.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 с особенностями буквы Й.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Слышать звук [Й] и обозначать его буквами Й, Е, Ё, Ю, 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работать в паре, группе.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Прогнозирование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Слова с удвоенными согласными.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правописанием слов с удвоенными согласными.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речи.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с деформированным текстом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выражать свою мысль письменно и устно.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рассказ по картинке.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Наши проекты. И в шутку и в серьёз.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Проектная деятельность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Решать логические задачи по русскому языку.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Твёрдые и мягкие согласные звуки и буквы для их обозначения.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Обозначать мягкость согласных звуков на письме.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70, 71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обозначить мягкость согласного звука на письме?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Повторят способы обозначения мягкости согласных  на письме.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Обозначать мягкость согласных звуков на письме.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определять  и формулировать цель деятельности на уроке с помощью учителя.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72. 73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Обозначать мягкость согласных звуков на письме.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Повторят усвоение изученных тем.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орфограмму и правильное написание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 видеть, анализировать и исправлять ошибки.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 ошибки, классифицировать их по орфограммам.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Наши проекты. Пишем письмо.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Проектная деятельность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понятием «письмо», правилами его написания.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Письменно излагать свои мысли, писать письма.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Обобщающий урок.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использовать полученные знания в нестандартных условиях.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знания для решения нестандартных задач.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Буквосочетания ЧК, ЧН, ЧТ, ЩН, НЧ.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правописанию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в словах сочетания ЧК, ЧН, ЧТ, ЩН, НЧ;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 учебного сотрудничества.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в чужой и собственной работе орфографические ошибки.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речи. Обучающее изложение.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Научатся определять тему текста, пересказывать содержание текста с опорой на вопросы плана;  устанавливать связь между предложениями; развивать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речь.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Пересказывать содержание текста с опорой на вопросы; определять тему и главную мысль текста; находить в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словах изученные орфограммы.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Повторение темы «Твёрдые и мягкие согласные».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Обобщат знания о написании мягких и твёрдых согласных;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в словах изученные орфограммы.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Наши проекты. Рифма.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Проектная деятельность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проектной деятельности.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Работать в парах, группах;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82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Буквосочетания ЖИ –ШИ, ЧА – ЩА, ЧУ – ЩУ.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правописанию слов с сочетаниями ЖИ –ШИ, ЧА – ЩА, ЧУ – ЩУ; 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Проверь себя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«правописание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жи-ши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ча-ща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чу-щу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правописанию слов с сочетаниями ЖИ –ШИ, ЧА – ЩА, ЧУ – ЩУ; развивать 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Устанавливать аналогии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 достаточной полнотой и точностью выражать свои мысли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85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отличить звонкие согласные от глухих?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Систематизируют  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Характеризовать парные звонкие и глухие согласные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Работать в парах, группах;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диктант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 навыки грамотного письма,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в словах изученные орфограммы на слух.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Закрепление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знаний. 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 –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Обобщат знания о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написании мягких и твёрдых согласных;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Нравственно-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Анализировать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ошибки, классифицировать их по орфограммам.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Умение с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Оценка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89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Проверка парных согласных в корне слова.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со способом проверки парных  согласных в корне путём изменения формы слова и путём  подбора однокоренных слов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Проверять парные звонкие и глухие согласные в корне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 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Проверять парные звонкие и глухие согласные в корне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Работать в парах, группах;</w:t>
            </w:r>
          </w:p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34C68" w:rsidRPr="00434C68" w:rsidTr="00434C68">
        <w:trPr>
          <w:trHeight w:val="9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Изложение повествовательного текста.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 умению правильно писать слова с парными звонкими и глухими согласными на конце слова;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Пересказывать содержание текста с опорой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9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92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93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Правописание парных звонких и глухих согласных на конце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орфографической зоркости  парных согласных разными способами;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Проверять парные звонкие и глухие согласные на конце слова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Работать в парах, группах;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434C68" w:rsidRPr="00434C68" w:rsidTr="00434C68">
        <w:trPr>
          <w:trHeight w:val="9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Изложение повествовательного текста.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правильно писать слова с парными звонкими и глухими согласными на конце слова;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Пересказывать содержание текста с опорой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Научатся правильно писать слова с парными звонкими и глухими согласными на конце и в середине слова; развивать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Установление учащимися связи между целью учебной деятельности и её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Определять орфограмму и правильное написание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 учебного сотрудничества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97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правильно писать и контролировать свои записи.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в словах изученные орфограммы на слух.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 . Обобщение изученного материала.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 достаточной полнотой и точностью 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99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Правописание слов с разделительным мягким знаком.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Познакомятся  с употреблением разделительного мягкого знака и правописание слов с разделительным мягким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знаком;на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учатся проводить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звуко-буквенный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анализ слов с разделительным мягким знаком.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Сопоставлять произношение и написание слов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Разделительный мягкий знак. Обобщение изученного материала.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 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и переносить слова с разделительным мягким знаком.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103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Безошибочно писывать текст с орфографическим проговариванием.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 учебного сотрудничества.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104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Обучающее сочинение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«Зимние забавы»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Урок развития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Научатся излагать свои мысли на письме;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способствовать развитию речи и мышления учащихся; развивать 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Осознание роли языка и речи в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Писать сочинение, видеть орфограмму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 слове, грамотно писать.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Строить сообщения в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Анализировать, делать выводы,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Проверят правильно писать и переносить слова с разделительным мягким знаком, делать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звуко-буквенный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разбор слова, развивать 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Соотносить произношение и написание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106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изученного материала.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Проверят умения правильно писать и переносить слова с разделительным мягким знаком, делать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звуко-буквенный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разбор слова, развивать 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Соотносить произношение и написание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Работать в парах, группах;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107,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108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части речи?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тремя самостоятельными частями речи: имени существительном, имени прилагательном, глаголе;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специальную терминологию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Работать в парах, группах;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109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имя существительное?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 понятием  об имени существительном;.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110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Одушевлённые и неодушевлённые имена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существительные.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введения новых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Научатся отличать слова, отвечающие на вопрос </w:t>
            </w:r>
            <w:r w:rsidRPr="0043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кто?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от слов,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отвечающих на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вопрос</w:t>
            </w:r>
            <w:r w:rsidRPr="0043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что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;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Установление учащимися связи между целью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Использовать специальную терминологию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с достаточной полнотой и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14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111,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112,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113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специальную терминологию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114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Заглавная буква в написаниях кличек животных. Развитие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собственные имена существительные.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115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Заглавная буква в географических названиях.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собственные имена существительные.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Работать в парах, группах;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116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Обучающее изложение.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орфографическую зоркость.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Пересказывать содержание текста с опорой на вопросы; определять тему и главную мысль текста; находить в словах изученные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орфограммы.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знаний о написании слов с заглавной буквы.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Обобщат знания учащихся об употреблении заглавной буквы в именах собственных; закрепят навыки правописания изученных орфограмм;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собственные имена существительные.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Работать в парах, группах;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118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Обобщат  знания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правила правописания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120,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121,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Единственное и множественное число имён существительных.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понятием об изменении имён существительных по числам; на учатся определять число имён существительных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Изменять имена существительные по числам.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123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Обучающее изложение.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</w:t>
            </w:r>
            <w:proofErr w:type="spellStart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предложении;развитию</w:t>
            </w:r>
            <w:proofErr w:type="spellEnd"/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речи ; развитию орфографической зоркости.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124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Проверят умения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Установление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Распознавать в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речи имена существительные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Строить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Анализировать,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125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Обобщат  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126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127,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128,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глагол?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Видеть глаголы в речи, составлять словосочетания с глаголами.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 достаточной полнотой и точностью выражать свои мысли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130,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131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Единственное и множественное число глаголов.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 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число глаголов.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132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Правописание частицы НЕ с глаголами.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Научатся правописанию раздельного написания глаголов с частицей НЕ; познакомить их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отличительными признаками и ролью в речи;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частицу НЕ раздельно с глаголами.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с достаточной полнотой и точностью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выражать свои мысли 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Умение осуществлять действие по образцу и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и закрепление знаний по теме «Глагол».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частицу НЕ раздельно с глаголами.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134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текст-повествование?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понятием </w:t>
            </w:r>
            <w:r w:rsidRPr="0043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текст – повествование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, с его отличительными признаками.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текст – повествование  и выделять его характерные признаки.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135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–контроль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 час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 знания по теме «Глагол».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136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имя прилагательное?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со словами, обозначающими признаки предметов, отвечающими на вопросы </w:t>
            </w:r>
            <w:r w:rsidRPr="0043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какой? какая? какое? какие?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, и их ролью в речи.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прилагательные в тексте.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выражать свои мысли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137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Связь имени прилагательного с именем существительным.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со смысловым значением имён прилагательных;  связь имени прилагательного с именем существительным.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Устанавливать связь между существительным и прилагательным.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Работать в парах, группах;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138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Прилагательные близкие и противоположные по значению.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Единственное и множественное число имён прилагательных.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введения новых знаний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 час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 распознавать прилагательные в единственном и множественном числе.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число имени прилагательного.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140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текст – описание?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 с понятием </w:t>
            </w:r>
            <w:r w:rsidRPr="0043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текст – описание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, с его отличительными признаками;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текст – описание  и выделять его характерные признаки.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141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 знания по теме «Имя прилагательное».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Устанавливать связь между существительным и прилагательным.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142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Общее понятие о предлоге.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с предлогом  как часть речи, его роли в предложении.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Осознавать предлог как часть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диалоговой речи.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143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Раздельное написание предлогов со словами.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 писать предлоги раздельно с другими словами в предложении.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Устанавливать связь слов в предложении с помощью предлогов.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144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Восстановление предложений.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предлоги отдельно от других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Работать в парах, группах;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  умение писать наиболее употребляемые предлоги.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Устанавливать связь слов в предложении с помощью предлогов.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146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Проверят  умение писать наиболее употребляемые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предлоги раздельно со словами, навыки правописания слов на изученные правила.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Умение осознавать роль языка и речи в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Писать предлоги отдельно от других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Умение слушать и понимать речь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Контроль в форме сличения способа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147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134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148,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149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местоимение?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Уроки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Получат  представление о местоимении как части речи, его роли в предложении.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Осознавать местоимение как часть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текст – рассуждение?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введения новых знаний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Познакомятся  с понятием </w:t>
            </w:r>
            <w:r w:rsidRPr="0043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текст – рассуждение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текст – рассуждение  и выделять его характерные признаки.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151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  умение писать местоимения.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местоимения отдельно от других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152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 правописание слов с изученными орфограммами.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153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Научатся находить и исправлять ошибки; повторить и закрепить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изученный материал.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Классифицировать ошибки в соответствии с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изученными правилами.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Умение  выражать свои мысли в соответствии с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154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Повторение по теме «Текст».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изученный материал по теме «Текст».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Отличать текст от предложения.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155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Сочинение по картине.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развития речи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навыки описания картины.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Соотносить словесные и зрительные образы.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156, 157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Повторение по теме «Предложение».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изученный материал по теме «Предложение».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Отличать предложение от группы слов.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158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Повторение по теме «Слово и его значение».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изученный материал по теме «Слово и его значение».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однокоренные слова по двум признакам.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159,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160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Повторение по теме «Части речи».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изученный материал по теме «Части речи».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роли языка и речи в жизни человека.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части речи.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161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Повторение по теме «Звуки и буквы».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Повторить изученный материал по теме «Звуки и буквы».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Проводить фонетический анализ слова.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сообщения в устной и письменной форме.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162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Повторение по теме «Правила правописания».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Проверить знания учащихся о правилах правописания.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осознавать роль языка и речи в 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и понимать речь других.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163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контроль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Проверят  умение списывать текст без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нарушения правил каллиграфического письма, без грамматических ошибок.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Умение осознавать роль языка и речи в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жизни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Видеть орфограммы в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слове.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Планирование учебного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сотрудничества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Контроль в форме сличения способа </w:t>
            </w: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действия и его результата.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164 – 169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Повторение и закрепление изученного материала.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Повторят и закрепят изученный материал; проверят  знания учащихся.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Нравственно-этическая ориентация.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правила правописания.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Планирование учебного сотрудничества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Анализировать, делать выводы, сравнивать.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C68" w:rsidRPr="00434C68" w:rsidTr="00434C68">
        <w:trPr>
          <w:trHeight w:val="260"/>
        </w:trPr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170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знаний по курсу русского языка 2 класс.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–рефлексии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Обобщат знания , полученные в процессе изучения отдельных тем, установить связь между ними.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полученные знания.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Работать в парах, группах;</w:t>
            </w:r>
          </w:p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участвовать в обсуждении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C6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результатов 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68" w:rsidRPr="00434C68" w:rsidRDefault="00434C68" w:rsidP="004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C68" w:rsidRDefault="00434C68"/>
    <w:sectPr w:rsidR="00434C68" w:rsidSect="00434C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DA0"/>
    <w:multiLevelType w:val="multilevel"/>
    <w:tmpl w:val="3CA4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E284A"/>
    <w:multiLevelType w:val="multilevel"/>
    <w:tmpl w:val="8C64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311F8"/>
    <w:multiLevelType w:val="multilevel"/>
    <w:tmpl w:val="21CA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42422"/>
    <w:multiLevelType w:val="multilevel"/>
    <w:tmpl w:val="AF8E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C68"/>
    <w:rsid w:val="00434C68"/>
    <w:rsid w:val="00714B0F"/>
    <w:rsid w:val="00C5594C"/>
    <w:rsid w:val="00E1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34C68"/>
  </w:style>
  <w:style w:type="character" w:customStyle="1" w:styleId="c6">
    <w:name w:val="c6"/>
    <w:basedOn w:val="a0"/>
    <w:rsid w:val="00434C68"/>
  </w:style>
  <w:style w:type="paragraph" w:customStyle="1" w:styleId="c82">
    <w:name w:val="c82"/>
    <w:basedOn w:val="a"/>
    <w:rsid w:val="004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0"/>
    <w:rsid w:val="00434C68"/>
  </w:style>
  <w:style w:type="character" w:customStyle="1" w:styleId="c92">
    <w:name w:val="c92"/>
    <w:basedOn w:val="a0"/>
    <w:rsid w:val="00434C68"/>
  </w:style>
  <w:style w:type="paragraph" w:customStyle="1" w:styleId="c7">
    <w:name w:val="c7"/>
    <w:basedOn w:val="a"/>
    <w:rsid w:val="004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4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3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434C68"/>
  </w:style>
  <w:style w:type="character" w:customStyle="1" w:styleId="c0">
    <w:name w:val="c0"/>
    <w:basedOn w:val="a0"/>
    <w:rsid w:val="00434C68"/>
  </w:style>
  <w:style w:type="character" w:customStyle="1" w:styleId="c50">
    <w:name w:val="c50"/>
    <w:basedOn w:val="a0"/>
    <w:rsid w:val="00434C68"/>
  </w:style>
  <w:style w:type="character" w:customStyle="1" w:styleId="c48">
    <w:name w:val="c48"/>
    <w:basedOn w:val="a0"/>
    <w:rsid w:val="00434C68"/>
  </w:style>
  <w:style w:type="character" w:customStyle="1" w:styleId="c29">
    <w:name w:val="c29"/>
    <w:basedOn w:val="a0"/>
    <w:rsid w:val="00434C68"/>
  </w:style>
  <w:style w:type="character" w:customStyle="1" w:styleId="c3">
    <w:name w:val="c3"/>
    <w:basedOn w:val="a0"/>
    <w:rsid w:val="00E100DA"/>
  </w:style>
  <w:style w:type="character" w:customStyle="1" w:styleId="c4">
    <w:name w:val="c4"/>
    <w:basedOn w:val="a0"/>
    <w:rsid w:val="00E10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43</Pages>
  <Words>12998</Words>
  <Characters>74089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2019-09-04T14:53:00Z</cp:lastPrinted>
  <dcterms:created xsi:type="dcterms:W3CDTF">2019-09-04T14:41:00Z</dcterms:created>
  <dcterms:modified xsi:type="dcterms:W3CDTF">2019-09-24T16:08:00Z</dcterms:modified>
</cp:coreProperties>
</file>